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0A56D4" w:rsidRDefault="001F3645">
      <w:pPr>
        <w:rPr>
          <w:b/>
        </w:rPr>
      </w:pPr>
      <w:r w:rsidRPr="000A56D4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255270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7C8">
        <w:rPr>
          <w:b/>
        </w:rPr>
        <w:t xml:space="preserve">                                                                                                                          </w:t>
      </w:r>
      <w:proofErr w:type="spellStart"/>
      <w:r w:rsidR="00CD77C8">
        <w:rPr>
          <w:b/>
        </w:rPr>
        <w:t>проєкт</w:t>
      </w:r>
      <w:proofErr w:type="spellEnd"/>
    </w:p>
    <w:p w:rsidR="001F3645" w:rsidRPr="000A56D4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0A56D4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0A56D4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0A56D4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0A56D4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СМІДИНСЬКА СІЛЬСЬКА РАД</w:t>
      </w:r>
      <w:r w:rsidRPr="000A56D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0A56D4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0A56D4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A56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CD77C8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5557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6B31" w:rsidRDefault="00DB6B31"/>
    <w:p w:rsidR="00E66B53" w:rsidRDefault="00E66B53" w:rsidP="00B358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7B5">
        <w:rPr>
          <w:rFonts w:ascii="Times New Roman" w:hAnsi="Times New Roman" w:cs="Times New Roman"/>
          <w:bCs/>
          <w:sz w:val="28"/>
          <w:szCs w:val="28"/>
        </w:rPr>
        <w:t>Про хід виконання Програми благоустрою</w:t>
      </w:r>
    </w:p>
    <w:p w:rsidR="00E66B53" w:rsidRDefault="00E66B53" w:rsidP="00B358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7B5">
        <w:rPr>
          <w:rFonts w:ascii="Times New Roman" w:hAnsi="Times New Roman" w:cs="Times New Roman"/>
          <w:bCs/>
          <w:sz w:val="28"/>
          <w:szCs w:val="28"/>
        </w:rPr>
        <w:t xml:space="preserve"> Смідинської сільської ради на 2022 – 2025 роки </w:t>
      </w:r>
    </w:p>
    <w:p w:rsidR="00E66B53" w:rsidRPr="00E647B5" w:rsidRDefault="00E66B53" w:rsidP="00B358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7B5">
        <w:rPr>
          <w:rFonts w:ascii="Times New Roman" w:hAnsi="Times New Roman" w:cs="Times New Roman"/>
          <w:bCs/>
          <w:sz w:val="28"/>
          <w:szCs w:val="28"/>
        </w:rPr>
        <w:t>у 202</w:t>
      </w:r>
      <w:r w:rsidR="00CD77C8">
        <w:rPr>
          <w:rFonts w:ascii="Times New Roman" w:hAnsi="Times New Roman" w:cs="Times New Roman"/>
          <w:bCs/>
          <w:sz w:val="28"/>
          <w:szCs w:val="28"/>
        </w:rPr>
        <w:t>4</w:t>
      </w:r>
      <w:r w:rsidRPr="00E647B5">
        <w:rPr>
          <w:rFonts w:ascii="Times New Roman" w:hAnsi="Times New Roman" w:cs="Times New Roman"/>
          <w:bCs/>
          <w:sz w:val="28"/>
          <w:szCs w:val="28"/>
        </w:rPr>
        <w:t xml:space="preserve"> році</w:t>
      </w:r>
    </w:p>
    <w:p w:rsidR="004946C0" w:rsidRPr="004946C0" w:rsidRDefault="004946C0" w:rsidP="00B358BC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5F" w:rsidRPr="00E66B53" w:rsidRDefault="004946C0" w:rsidP="00B358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E66B53" w:rsidRPr="00E647B5">
        <w:rPr>
          <w:rFonts w:ascii="Times New Roman" w:hAnsi="Times New Roman" w:cs="Times New Roman"/>
          <w:bCs/>
          <w:sz w:val="28"/>
          <w:szCs w:val="28"/>
        </w:rPr>
        <w:t>Про хід виконання Програми благоустрою Смідинської сільської ради на 2022 – 2025 роки у 2022 році</w:t>
      </w:r>
      <w:r w:rsidR="005557DE">
        <w:rPr>
          <w:rFonts w:ascii="Times New Roman" w:hAnsi="Times New Roman" w:cs="Times New Roman"/>
          <w:sz w:val="28"/>
          <w:szCs w:val="28"/>
        </w:rPr>
        <w:t>»</w:t>
      </w:r>
      <w:r w:rsidR="00BA5C5F" w:rsidRPr="00904723">
        <w:rPr>
          <w:rFonts w:ascii="Times New Roman" w:hAnsi="Times New Roman" w:cs="Times New Roman"/>
          <w:sz w:val="28"/>
          <w:szCs w:val="28"/>
        </w:rPr>
        <w:t>, 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721FB3">
        <w:rPr>
          <w:rFonts w:ascii="Times New Roman" w:hAnsi="Times New Roman" w:cs="Times New Roman"/>
          <w:bCs/>
          <w:sz w:val="28"/>
          <w:szCs w:val="28"/>
        </w:rPr>
        <w:t xml:space="preserve"> 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721FB3" w:rsidRDefault="00721FB3" w:rsidP="00B358BC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21FB3" w:rsidRDefault="00721FB3" w:rsidP="00B358BC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ВИРІШИЛА :</w:t>
      </w:r>
    </w:p>
    <w:p w:rsidR="004946C0" w:rsidRPr="00E66B53" w:rsidRDefault="00721FB3" w:rsidP="00B358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BA5C5F" w:rsidRPr="00904723">
        <w:rPr>
          <w:rFonts w:ascii="Times New Roman" w:hAnsi="Times New Roman" w:cs="Times New Roman"/>
          <w:sz w:val="28"/>
          <w:szCs w:val="28"/>
        </w:rPr>
        <w:t>«</w:t>
      </w:r>
      <w:r w:rsidR="00E66B53" w:rsidRPr="00E647B5">
        <w:rPr>
          <w:rFonts w:ascii="Times New Roman" w:hAnsi="Times New Roman" w:cs="Times New Roman"/>
          <w:bCs/>
          <w:sz w:val="28"/>
          <w:szCs w:val="28"/>
        </w:rPr>
        <w:t>Про хід виконання Програми благоустрою Смідинської сільської ради</w:t>
      </w:r>
      <w:r w:rsidR="00E66B53">
        <w:rPr>
          <w:rFonts w:ascii="Times New Roman" w:hAnsi="Times New Roman" w:cs="Times New Roman"/>
          <w:bCs/>
          <w:sz w:val="28"/>
          <w:szCs w:val="28"/>
        </w:rPr>
        <w:t xml:space="preserve"> на 2022 – 2025 роки у 202</w:t>
      </w:r>
      <w:r w:rsidR="00CD77C8">
        <w:rPr>
          <w:rFonts w:ascii="Times New Roman" w:hAnsi="Times New Roman" w:cs="Times New Roman"/>
          <w:bCs/>
          <w:sz w:val="28"/>
          <w:szCs w:val="28"/>
        </w:rPr>
        <w:t>4</w:t>
      </w:r>
      <w:r w:rsidR="00E66B53">
        <w:rPr>
          <w:rFonts w:ascii="Times New Roman" w:hAnsi="Times New Roman" w:cs="Times New Roman"/>
          <w:bCs/>
          <w:sz w:val="28"/>
          <w:szCs w:val="28"/>
        </w:rPr>
        <w:t xml:space="preserve"> роц</w:t>
      </w:r>
      <w:r w:rsidR="00532F30" w:rsidRPr="00E647B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і</w:t>
      </w:r>
      <w:r w:rsidR="005557DE">
        <w:rPr>
          <w:rFonts w:ascii="Times New Roman" w:hAnsi="Times New Roman" w:cs="Times New Roman"/>
          <w:sz w:val="28"/>
          <w:szCs w:val="28"/>
        </w:rPr>
        <w:t xml:space="preserve">»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AF7C4F" w:rsidRPr="004946C0" w:rsidRDefault="004D2F63" w:rsidP="00B358B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2.</w:t>
      </w:r>
      <w:r w:rsidR="004946C0">
        <w:rPr>
          <w:rFonts w:ascii="Times New Roman" w:hAnsi="Times New Roman" w:cs="Times New Roman"/>
          <w:sz w:val="28"/>
          <w:szCs w:val="28"/>
        </w:rPr>
        <w:t>Продовжити виконання</w:t>
      </w:r>
      <w:r w:rsidR="00A9278A">
        <w:rPr>
          <w:rFonts w:ascii="Times New Roman" w:hAnsi="Times New Roman" w:cs="Times New Roman"/>
          <w:sz w:val="28"/>
          <w:szCs w:val="28"/>
        </w:rPr>
        <w:t xml:space="preserve"> заходів передбачених програмою у 202</w:t>
      </w:r>
      <w:r w:rsidR="00CD77C8">
        <w:rPr>
          <w:rFonts w:ascii="Times New Roman" w:hAnsi="Times New Roman" w:cs="Times New Roman"/>
          <w:sz w:val="28"/>
          <w:szCs w:val="28"/>
        </w:rPr>
        <w:t>5</w:t>
      </w:r>
      <w:r w:rsidR="00A9278A">
        <w:rPr>
          <w:rFonts w:ascii="Times New Roman" w:hAnsi="Times New Roman" w:cs="Times New Roman"/>
          <w:sz w:val="28"/>
          <w:szCs w:val="28"/>
        </w:rPr>
        <w:t xml:space="preserve"> році</w:t>
      </w:r>
      <w:r w:rsidR="00CB44E9">
        <w:rPr>
          <w:rFonts w:ascii="Times New Roman" w:hAnsi="Times New Roman" w:cs="Times New Roman"/>
          <w:sz w:val="28"/>
          <w:szCs w:val="28"/>
        </w:rPr>
        <w:t>.</w:t>
      </w:r>
    </w:p>
    <w:p w:rsidR="00096FA9" w:rsidRPr="00904723" w:rsidRDefault="004D2F63" w:rsidP="00B358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096FA9" w:rsidRPr="00904723">
        <w:rPr>
          <w:rFonts w:ascii="Times New Roman" w:hAnsi="Times New Roman" w:cs="Times New Roman"/>
          <w:sz w:val="28"/>
          <w:szCs w:val="28"/>
        </w:rPr>
        <w:t>3.</w:t>
      </w:r>
      <w:r w:rsidR="00904723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1F3645" w:rsidRDefault="00904723">
      <w:pPr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9047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1FB3" w:rsidRDefault="00721FB3" w:rsidP="001F3645">
      <w:pPr>
        <w:rPr>
          <w:rFonts w:ascii="Times New Roman" w:hAnsi="Times New Roman" w:cs="Times New Roman"/>
          <w:sz w:val="28"/>
          <w:szCs w:val="28"/>
        </w:rPr>
      </w:pP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="00721FB3">
        <w:rPr>
          <w:rFonts w:ascii="Times New Roman" w:hAnsi="Times New Roman" w:cs="Times New Roman"/>
          <w:sz w:val="28"/>
          <w:szCs w:val="28"/>
        </w:rPr>
        <w:t xml:space="preserve"> </w:t>
      </w:r>
      <w:r w:rsidR="00532F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26CC4"/>
    <w:rsid w:val="00096FA9"/>
    <w:rsid w:val="000A56D4"/>
    <w:rsid w:val="001F3645"/>
    <w:rsid w:val="00422731"/>
    <w:rsid w:val="004946C0"/>
    <w:rsid w:val="004D2F63"/>
    <w:rsid w:val="00532F30"/>
    <w:rsid w:val="005557DE"/>
    <w:rsid w:val="005E77F7"/>
    <w:rsid w:val="00721FB3"/>
    <w:rsid w:val="00904723"/>
    <w:rsid w:val="00A9278A"/>
    <w:rsid w:val="00AB4AE0"/>
    <w:rsid w:val="00AE0B63"/>
    <w:rsid w:val="00AF7C4F"/>
    <w:rsid w:val="00B358BC"/>
    <w:rsid w:val="00B768B8"/>
    <w:rsid w:val="00BA5C5F"/>
    <w:rsid w:val="00BB2962"/>
    <w:rsid w:val="00CB44E9"/>
    <w:rsid w:val="00CD77C8"/>
    <w:rsid w:val="00DB6B31"/>
    <w:rsid w:val="00E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2023-07-03T07:30:00Z</cp:lastPrinted>
  <dcterms:created xsi:type="dcterms:W3CDTF">2023-06-28T09:34:00Z</dcterms:created>
  <dcterms:modified xsi:type="dcterms:W3CDTF">2025-06-17T12:14:00Z</dcterms:modified>
</cp:coreProperties>
</file>